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23C5" w14:textId="2D728236" w:rsidR="001F6CCB" w:rsidRDefault="0038741A" w:rsidP="001A5D98">
      <w:pPr>
        <w:jc w:val="center"/>
        <w:rPr>
          <w:sz w:val="28"/>
          <w:szCs w:val="28"/>
        </w:rPr>
      </w:pPr>
      <w:r>
        <w:rPr>
          <w:sz w:val="28"/>
          <w:szCs w:val="28"/>
        </w:rPr>
        <w:t>We here at AIM PT are committed to the health and safety of our patients, team members, and community. We are remaining up to date on CDC guidelines and continuing to work proactively during this COVID-19 crisis.  We want to update our current protocols and let you all know these may change at any time as CDC guidelines change with this fluid situation.</w:t>
      </w:r>
    </w:p>
    <w:p w14:paraId="5F513F2A" w14:textId="77777777" w:rsidR="0038741A" w:rsidRDefault="0038741A">
      <w:pPr>
        <w:rPr>
          <w:sz w:val="28"/>
          <w:szCs w:val="28"/>
        </w:rPr>
      </w:pPr>
    </w:p>
    <w:p w14:paraId="4AF11F2D" w14:textId="77777777" w:rsidR="0038741A" w:rsidRDefault="0038741A" w:rsidP="0038741A">
      <w:pPr>
        <w:pStyle w:val="ListParagraph"/>
        <w:numPr>
          <w:ilvl w:val="0"/>
          <w:numId w:val="1"/>
        </w:numPr>
        <w:rPr>
          <w:sz w:val="28"/>
          <w:szCs w:val="28"/>
        </w:rPr>
      </w:pPr>
      <w:r>
        <w:rPr>
          <w:sz w:val="28"/>
          <w:szCs w:val="28"/>
        </w:rPr>
        <w:t xml:space="preserve">As a medical clinic, we will stay open currently to treat patients needing our services. If you are high risk or uncomfortable coming to the clinic, please call to put your case on hold until guidelines are lifted. </w:t>
      </w:r>
    </w:p>
    <w:p w14:paraId="1F45D0EC" w14:textId="77777777" w:rsidR="0038741A" w:rsidRDefault="0038741A" w:rsidP="0038741A">
      <w:pPr>
        <w:pStyle w:val="ListParagraph"/>
        <w:numPr>
          <w:ilvl w:val="0"/>
          <w:numId w:val="1"/>
        </w:numPr>
        <w:rPr>
          <w:sz w:val="28"/>
          <w:szCs w:val="28"/>
        </w:rPr>
      </w:pPr>
      <w:r>
        <w:rPr>
          <w:sz w:val="28"/>
          <w:szCs w:val="28"/>
        </w:rPr>
        <w:t xml:space="preserve">Patients should stay home if they don’t feel well or showing any signs of illness, including fever, cough, or any respiratory distress. </w:t>
      </w:r>
    </w:p>
    <w:p w14:paraId="546CC3D3" w14:textId="77777777" w:rsidR="0038741A" w:rsidRDefault="0038741A" w:rsidP="0038741A">
      <w:pPr>
        <w:pStyle w:val="ListParagraph"/>
        <w:numPr>
          <w:ilvl w:val="0"/>
          <w:numId w:val="1"/>
        </w:numPr>
        <w:rPr>
          <w:sz w:val="28"/>
          <w:szCs w:val="28"/>
        </w:rPr>
      </w:pPr>
      <w:r>
        <w:rPr>
          <w:sz w:val="28"/>
          <w:szCs w:val="28"/>
        </w:rPr>
        <w:t xml:space="preserve">All employees are instructed to stay home if feeling ill or showing any signs stated above. </w:t>
      </w:r>
    </w:p>
    <w:p w14:paraId="6BA16A8A" w14:textId="1412212D" w:rsidR="0038741A" w:rsidRDefault="0038741A" w:rsidP="0038741A">
      <w:pPr>
        <w:pStyle w:val="ListParagraph"/>
        <w:numPr>
          <w:ilvl w:val="0"/>
          <w:numId w:val="1"/>
        </w:numPr>
        <w:rPr>
          <w:sz w:val="28"/>
          <w:szCs w:val="28"/>
        </w:rPr>
      </w:pPr>
      <w:r>
        <w:rPr>
          <w:sz w:val="28"/>
          <w:szCs w:val="28"/>
        </w:rPr>
        <w:t>All employees of AIM are instructed to follow stringent disinfectant guidelines of all equipment as well as hand washing between any patient contact. We will avoid handshakes as well</w:t>
      </w:r>
      <w:r w:rsidR="00247B47">
        <w:rPr>
          <w:sz w:val="28"/>
          <w:szCs w:val="28"/>
        </w:rPr>
        <w:t>.</w:t>
      </w:r>
      <w:bookmarkStart w:id="0" w:name="_GoBack"/>
      <w:bookmarkEnd w:id="0"/>
    </w:p>
    <w:p w14:paraId="6E130EFE" w14:textId="144FEC40" w:rsidR="00FD22B3" w:rsidRDefault="00FD22B3" w:rsidP="0038741A">
      <w:pPr>
        <w:pStyle w:val="ListParagraph"/>
        <w:numPr>
          <w:ilvl w:val="0"/>
          <w:numId w:val="1"/>
        </w:numPr>
        <w:rPr>
          <w:sz w:val="28"/>
          <w:szCs w:val="28"/>
        </w:rPr>
      </w:pPr>
      <w:r>
        <w:rPr>
          <w:sz w:val="28"/>
          <w:szCs w:val="28"/>
        </w:rPr>
        <w:t>In addition, we have</w:t>
      </w:r>
      <w:r w:rsidR="00156B2E">
        <w:rPr>
          <w:sz w:val="28"/>
          <w:szCs w:val="28"/>
        </w:rPr>
        <w:t xml:space="preserve"> staggered our schedules </w:t>
      </w:r>
      <w:r w:rsidR="00805A4E">
        <w:rPr>
          <w:sz w:val="28"/>
          <w:szCs w:val="28"/>
        </w:rPr>
        <w:t>to limit the number of therapists in the clinic at any one time</w:t>
      </w:r>
      <w:r w:rsidR="00DC6094">
        <w:rPr>
          <w:sz w:val="28"/>
          <w:szCs w:val="28"/>
        </w:rPr>
        <w:t>, which allows us to sprea</w:t>
      </w:r>
      <w:r w:rsidR="00D5269A">
        <w:rPr>
          <w:sz w:val="28"/>
          <w:szCs w:val="28"/>
        </w:rPr>
        <w:t xml:space="preserve">d out </w:t>
      </w:r>
      <w:r w:rsidR="00203AD7">
        <w:rPr>
          <w:sz w:val="28"/>
          <w:szCs w:val="28"/>
        </w:rPr>
        <w:t>from each other in the clinic.</w:t>
      </w:r>
    </w:p>
    <w:p w14:paraId="2A8117C3" w14:textId="77777777" w:rsidR="0038741A" w:rsidRDefault="0038741A" w:rsidP="0038741A">
      <w:pPr>
        <w:pStyle w:val="ListParagraph"/>
        <w:numPr>
          <w:ilvl w:val="0"/>
          <w:numId w:val="1"/>
        </w:numPr>
        <w:rPr>
          <w:sz w:val="28"/>
          <w:szCs w:val="28"/>
        </w:rPr>
      </w:pPr>
      <w:r>
        <w:rPr>
          <w:sz w:val="28"/>
          <w:szCs w:val="28"/>
        </w:rPr>
        <w:t>To best comply with the restricted social contact, we ask that patients only bring one family member if necessary and that only patients enter the gym area. Family members can wait in vehicles or in our separate waiting area</w:t>
      </w:r>
    </w:p>
    <w:p w14:paraId="35794F69" w14:textId="09AEF2CD" w:rsidR="0038741A" w:rsidRDefault="0038741A" w:rsidP="0038741A">
      <w:pPr>
        <w:pStyle w:val="ListParagraph"/>
        <w:numPr>
          <w:ilvl w:val="0"/>
          <w:numId w:val="1"/>
        </w:numPr>
        <w:rPr>
          <w:sz w:val="28"/>
          <w:szCs w:val="28"/>
        </w:rPr>
      </w:pPr>
      <w:r>
        <w:rPr>
          <w:sz w:val="28"/>
          <w:szCs w:val="28"/>
        </w:rPr>
        <w:t>We ask all patients and family members to wash hands or use sanitizer immediately upon entering our clinic</w:t>
      </w:r>
    </w:p>
    <w:p w14:paraId="17A560BE" w14:textId="30769FFF" w:rsidR="00B65BA5" w:rsidRDefault="00B65BA5" w:rsidP="0038741A">
      <w:pPr>
        <w:pStyle w:val="ListParagraph"/>
        <w:numPr>
          <w:ilvl w:val="0"/>
          <w:numId w:val="1"/>
        </w:numPr>
        <w:rPr>
          <w:sz w:val="28"/>
          <w:szCs w:val="28"/>
        </w:rPr>
      </w:pPr>
      <w:r>
        <w:rPr>
          <w:sz w:val="28"/>
          <w:szCs w:val="28"/>
        </w:rPr>
        <w:t xml:space="preserve">Thank you for </w:t>
      </w:r>
      <w:r w:rsidR="005C1E52">
        <w:rPr>
          <w:sz w:val="28"/>
          <w:szCs w:val="28"/>
        </w:rPr>
        <w:t>your patience</w:t>
      </w:r>
      <w:r w:rsidR="00EE7656">
        <w:rPr>
          <w:sz w:val="28"/>
          <w:szCs w:val="28"/>
        </w:rPr>
        <w:t xml:space="preserve"> and understanding with any </w:t>
      </w:r>
      <w:r w:rsidR="001A3D2C">
        <w:rPr>
          <w:sz w:val="28"/>
          <w:szCs w:val="28"/>
        </w:rPr>
        <w:t>needed schedule changes that may occur during this time.</w:t>
      </w:r>
    </w:p>
    <w:p w14:paraId="09E83222" w14:textId="77777777" w:rsidR="0038741A" w:rsidRDefault="0038741A" w:rsidP="0038741A">
      <w:pPr>
        <w:ind w:left="360"/>
        <w:rPr>
          <w:sz w:val="28"/>
          <w:szCs w:val="28"/>
        </w:rPr>
      </w:pPr>
    </w:p>
    <w:p w14:paraId="2BD804AA" w14:textId="77777777" w:rsidR="0038741A" w:rsidRDefault="0038741A" w:rsidP="0038741A">
      <w:pPr>
        <w:ind w:left="360"/>
        <w:rPr>
          <w:sz w:val="28"/>
          <w:szCs w:val="28"/>
        </w:rPr>
      </w:pPr>
    </w:p>
    <w:p w14:paraId="40BEA314" w14:textId="77777777" w:rsidR="001A5D98" w:rsidRDefault="0038741A" w:rsidP="001A5D98">
      <w:pPr>
        <w:ind w:left="360"/>
        <w:jc w:val="center"/>
        <w:rPr>
          <w:sz w:val="28"/>
          <w:szCs w:val="28"/>
        </w:rPr>
      </w:pPr>
      <w:r>
        <w:rPr>
          <w:sz w:val="28"/>
          <w:szCs w:val="28"/>
        </w:rPr>
        <w:t xml:space="preserve">Thank you, as always, for trusting us with your care. We look forward to getting through this together and resuming normal activities soon! </w:t>
      </w:r>
    </w:p>
    <w:p w14:paraId="7472DFD6" w14:textId="1CFA132F" w:rsidR="0038741A" w:rsidRPr="0038741A" w:rsidRDefault="0038741A" w:rsidP="001A5D98">
      <w:pPr>
        <w:ind w:left="360"/>
        <w:jc w:val="center"/>
        <w:rPr>
          <w:sz w:val="28"/>
          <w:szCs w:val="28"/>
        </w:rPr>
      </w:pPr>
      <w:r>
        <w:rPr>
          <w:sz w:val="28"/>
          <w:szCs w:val="28"/>
        </w:rPr>
        <w:t xml:space="preserve">Reach out to us at </w:t>
      </w:r>
      <w:r w:rsidR="00667F14">
        <w:rPr>
          <w:sz w:val="28"/>
          <w:szCs w:val="28"/>
        </w:rPr>
        <w:t>any time with questions or concerns.</w:t>
      </w:r>
    </w:p>
    <w:sectPr w:rsidR="0038741A" w:rsidRPr="0038741A" w:rsidSect="008E3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2819"/>
    <w:multiLevelType w:val="hybridMultilevel"/>
    <w:tmpl w:val="F57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1A"/>
    <w:rsid w:val="00156B2E"/>
    <w:rsid w:val="001A3D2C"/>
    <w:rsid w:val="001A5D98"/>
    <w:rsid w:val="001F6CCB"/>
    <w:rsid w:val="00203AD7"/>
    <w:rsid w:val="00247B47"/>
    <w:rsid w:val="0038741A"/>
    <w:rsid w:val="003D6FFE"/>
    <w:rsid w:val="005C1E52"/>
    <w:rsid w:val="00667F14"/>
    <w:rsid w:val="00805A4E"/>
    <w:rsid w:val="008E3ED4"/>
    <w:rsid w:val="00B65BA5"/>
    <w:rsid w:val="00D5269A"/>
    <w:rsid w:val="00DC6094"/>
    <w:rsid w:val="00EE7656"/>
    <w:rsid w:val="00F43434"/>
    <w:rsid w:val="00FD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6E888"/>
  <w14:defaultImageDpi w14:val="300"/>
  <w15:docId w15:val="{75B81145-8951-40D9-B3E1-8B1C12AF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Trish Megchelsn</cp:lastModifiedBy>
  <cp:revision>15</cp:revision>
  <dcterms:created xsi:type="dcterms:W3CDTF">2020-03-20T22:57:00Z</dcterms:created>
  <dcterms:modified xsi:type="dcterms:W3CDTF">2020-03-22T04:37:00Z</dcterms:modified>
</cp:coreProperties>
</file>